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97" w:rsidRPr="001954FF" w:rsidRDefault="001954FF" w:rsidP="00D45297">
      <w:pPr>
        <w:shd w:val="clear" w:color="auto" w:fill="FFFFFF"/>
        <w:spacing w:before="100" w:beforeAutospacing="1" w:after="188" w:line="240" w:lineRule="auto"/>
        <w:rPr>
          <w:rFonts w:eastAsia="Times New Roman" w:cs="Times New Roman"/>
          <w:b/>
          <w:color w:val="444444"/>
          <w:sz w:val="28"/>
        </w:rPr>
      </w:pPr>
      <w:r w:rsidRPr="001954FF">
        <w:rPr>
          <w:rFonts w:eastAsia="Times New Roman" w:cs="Times New Roman"/>
          <w:b/>
          <w:color w:val="444444"/>
          <w:sz w:val="28"/>
        </w:rPr>
        <w:t>Hurricane Katrina</w:t>
      </w:r>
      <w:r>
        <w:rPr>
          <w:rFonts w:eastAsia="Times New Roman" w:cs="Times New Roman"/>
          <w:b/>
          <w:color w:val="444444"/>
          <w:sz w:val="28"/>
        </w:rPr>
        <w:t xml:space="preserve"> – </w:t>
      </w:r>
      <w:hyperlink r:id="rId5" w:anchor="morelink" w:history="1">
        <w:r w:rsidR="00D45297" w:rsidRPr="001954FF">
          <w:rPr>
            <w:rStyle w:val="Hyperlink"/>
            <w:rFonts w:eastAsia="Times New Roman" w:cs="Times New Roman"/>
            <w:b/>
            <w:sz w:val="28"/>
          </w:rPr>
          <w:t>Frontline: The Storm</w:t>
        </w:r>
      </w:hyperlink>
      <w:r w:rsidRPr="001954FF">
        <w:rPr>
          <w:rFonts w:eastAsia="Times New Roman" w:cs="Times New Roman"/>
          <w:b/>
          <w:color w:val="444444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1710"/>
        <w:gridCol w:w="3690"/>
        <w:gridCol w:w="4050"/>
      </w:tblGrid>
      <w:tr w:rsidR="00D45297" w:rsidTr="00D45297">
        <w:tc>
          <w:tcPr>
            <w:tcW w:w="1710" w:type="dxa"/>
            <w:vAlign w:val="center"/>
          </w:tcPr>
          <w:p w:rsidR="00D45297" w:rsidRDefault="00D45297" w:rsidP="00D45297">
            <w:pPr>
              <w:spacing w:before="100" w:beforeAutospacing="1"/>
              <w:rPr>
                <w:rFonts w:eastAsia="Times New Roman" w:cs="Times New Roman"/>
                <w:color w:val="444444"/>
              </w:rPr>
            </w:pPr>
          </w:p>
        </w:tc>
        <w:tc>
          <w:tcPr>
            <w:tcW w:w="3690" w:type="dxa"/>
            <w:vAlign w:val="center"/>
          </w:tcPr>
          <w:p w:rsidR="00D45297" w:rsidRDefault="00D45297" w:rsidP="00D45297">
            <w:pPr>
              <w:spacing w:before="100" w:beforeAutospacing="1"/>
              <w:jc w:val="center"/>
              <w:rPr>
                <w:rFonts w:eastAsia="Times New Roman" w:cs="Times New Roman"/>
                <w:color w:val="444444"/>
              </w:rPr>
            </w:pPr>
            <w:r>
              <w:rPr>
                <w:rFonts w:eastAsia="Times New Roman" w:cs="Times New Roman"/>
                <w:color w:val="444444"/>
              </w:rPr>
              <w:t xml:space="preserve">What did this level of government </w:t>
            </w:r>
            <w:r>
              <w:rPr>
                <w:rFonts w:eastAsia="Times New Roman" w:cs="Times New Roman"/>
                <w:color w:val="444444"/>
              </w:rPr>
              <w:br/>
              <w:t>do during the Katrina crisis?</w:t>
            </w:r>
          </w:p>
        </w:tc>
        <w:tc>
          <w:tcPr>
            <w:tcW w:w="4050" w:type="dxa"/>
            <w:vAlign w:val="center"/>
          </w:tcPr>
          <w:p w:rsidR="00D45297" w:rsidRDefault="00D45297" w:rsidP="001954FF">
            <w:pPr>
              <w:spacing w:before="100" w:beforeAutospacing="1"/>
              <w:jc w:val="center"/>
              <w:rPr>
                <w:rFonts w:eastAsia="Times New Roman" w:cs="Times New Roman"/>
                <w:color w:val="444444"/>
              </w:rPr>
            </w:pPr>
            <w:r>
              <w:rPr>
                <w:rFonts w:eastAsia="Times New Roman" w:cs="Times New Roman"/>
                <w:color w:val="444444"/>
              </w:rPr>
              <w:t xml:space="preserve">How has this level of government </w:t>
            </w:r>
            <w:r>
              <w:rPr>
                <w:rFonts w:eastAsia="Times New Roman" w:cs="Times New Roman"/>
                <w:color w:val="444444"/>
              </w:rPr>
              <w:br/>
              <w:t xml:space="preserve">been criticized for failing to prevent, prepare, or respond </w:t>
            </w:r>
            <w:r w:rsidR="001954FF">
              <w:rPr>
                <w:rFonts w:eastAsia="Times New Roman" w:cs="Times New Roman"/>
                <w:color w:val="444444"/>
              </w:rPr>
              <w:t>to the crisis</w:t>
            </w:r>
            <w:r>
              <w:rPr>
                <w:rFonts w:eastAsia="Times New Roman" w:cs="Times New Roman"/>
                <w:color w:val="444444"/>
              </w:rPr>
              <w:t>?</w:t>
            </w:r>
          </w:p>
        </w:tc>
      </w:tr>
      <w:tr w:rsidR="00D45297" w:rsidTr="00D45297">
        <w:trPr>
          <w:trHeight w:val="1493"/>
        </w:trPr>
        <w:tc>
          <w:tcPr>
            <w:tcW w:w="1710" w:type="dxa"/>
            <w:vAlign w:val="center"/>
          </w:tcPr>
          <w:p w:rsidR="00D45297" w:rsidRPr="00D45297" w:rsidRDefault="00D45297" w:rsidP="00D45297">
            <w:pPr>
              <w:spacing w:before="100" w:beforeAutospacing="1"/>
              <w:jc w:val="center"/>
              <w:rPr>
                <w:rFonts w:eastAsia="Times New Roman" w:cs="Times New Roman"/>
                <w:color w:val="444444"/>
                <w:sz w:val="28"/>
              </w:rPr>
            </w:pPr>
            <w:r w:rsidRPr="00D45297">
              <w:rPr>
                <w:rFonts w:eastAsia="Times New Roman" w:cs="Times New Roman"/>
                <w:color w:val="444444"/>
                <w:sz w:val="28"/>
              </w:rPr>
              <w:t>FEDERAL</w:t>
            </w:r>
          </w:p>
        </w:tc>
        <w:tc>
          <w:tcPr>
            <w:tcW w:w="3690" w:type="dxa"/>
            <w:vAlign w:val="center"/>
          </w:tcPr>
          <w:p w:rsidR="00D45297" w:rsidRDefault="00D45297" w:rsidP="00D45297">
            <w:pPr>
              <w:spacing w:before="100" w:beforeAutospacing="1" w:after="188"/>
              <w:rPr>
                <w:rFonts w:eastAsia="Times New Roman" w:cs="Times New Roman"/>
                <w:color w:val="444444"/>
              </w:rPr>
            </w:pPr>
          </w:p>
        </w:tc>
        <w:tc>
          <w:tcPr>
            <w:tcW w:w="4050" w:type="dxa"/>
          </w:tcPr>
          <w:p w:rsidR="00D45297" w:rsidRDefault="00D45297" w:rsidP="00D45297">
            <w:pPr>
              <w:spacing w:before="100" w:beforeAutospacing="1" w:after="188"/>
              <w:rPr>
                <w:rFonts w:eastAsia="Times New Roman" w:cs="Times New Roman"/>
                <w:color w:val="444444"/>
              </w:rPr>
            </w:pPr>
          </w:p>
        </w:tc>
      </w:tr>
      <w:tr w:rsidR="00D45297" w:rsidTr="001954FF">
        <w:trPr>
          <w:trHeight w:val="1340"/>
        </w:trPr>
        <w:tc>
          <w:tcPr>
            <w:tcW w:w="1710" w:type="dxa"/>
            <w:vAlign w:val="center"/>
          </w:tcPr>
          <w:p w:rsidR="00D45297" w:rsidRPr="00D45297" w:rsidRDefault="00D45297" w:rsidP="00D45297">
            <w:pPr>
              <w:spacing w:before="100" w:beforeAutospacing="1"/>
              <w:jc w:val="center"/>
              <w:rPr>
                <w:rFonts w:eastAsia="Times New Roman" w:cs="Times New Roman"/>
                <w:color w:val="444444"/>
                <w:sz w:val="28"/>
              </w:rPr>
            </w:pPr>
            <w:r w:rsidRPr="00D45297">
              <w:rPr>
                <w:rFonts w:eastAsia="Times New Roman" w:cs="Times New Roman"/>
                <w:color w:val="444444"/>
                <w:sz w:val="28"/>
              </w:rPr>
              <w:t>STATE</w:t>
            </w:r>
          </w:p>
        </w:tc>
        <w:tc>
          <w:tcPr>
            <w:tcW w:w="3690" w:type="dxa"/>
            <w:vAlign w:val="center"/>
          </w:tcPr>
          <w:p w:rsidR="00D45297" w:rsidRDefault="00D45297" w:rsidP="00D45297">
            <w:pPr>
              <w:spacing w:before="100" w:beforeAutospacing="1" w:after="188"/>
              <w:rPr>
                <w:rFonts w:eastAsia="Times New Roman" w:cs="Times New Roman"/>
                <w:color w:val="444444"/>
              </w:rPr>
            </w:pPr>
          </w:p>
        </w:tc>
        <w:tc>
          <w:tcPr>
            <w:tcW w:w="4050" w:type="dxa"/>
          </w:tcPr>
          <w:p w:rsidR="00D45297" w:rsidRDefault="00D45297" w:rsidP="00D45297">
            <w:pPr>
              <w:spacing w:before="100" w:beforeAutospacing="1" w:after="188"/>
              <w:rPr>
                <w:rFonts w:eastAsia="Times New Roman" w:cs="Times New Roman"/>
                <w:color w:val="444444"/>
              </w:rPr>
            </w:pPr>
          </w:p>
        </w:tc>
      </w:tr>
      <w:tr w:rsidR="00D45297" w:rsidTr="001954FF">
        <w:trPr>
          <w:trHeight w:val="1349"/>
        </w:trPr>
        <w:tc>
          <w:tcPr>
            <w:tcW w:w="1710" w:type="dxa"/>
            <w:vAlign w:val="center"/>
          </w:tcPr>
          <w:p w:rsidR="00D45297" w:rsidRPr="00D45297" w:rsidRDefault="00D45297" w:rsidP="00D45297">
            <w:pPr>
              <w:spacing w:before="100" w:beforeAutospacing="1"/>
              <w:jc w:val="center"/>
              <w:rPr>
                <w:rFonts w:eastAsia="Times New Roman" w:cs="Times New Roman"/>
                <w:color w:val="444444"/>
                <w:sz w:val="28"/>
              </w:rPr>
            </w:pPr>
            <w:r w:rsidRPr="00D45297">
              <w:rPr>
                <w:rFonts w:eastAsia="Times New Roman" w:cs="Times New Roman"/>
                <w:color w:val="444444"/>
                <w:sz w:val="28"/>
              </w:rPr>
              <w:t>LOCAL</w:t>
            </w:r>
          </w:p>
        </w:tc>
        <w:tc>
          <w:tcPr>
            <w:tcW w:w="3690" w:type="dxa"/>
            <w:vAlign w:val="center"/>
          </w:tcPr>
          <w:p w:rsidR="00D45297" w:rsidRDefault="00D45297" w:rsidP="00D45297">
            <w:pPr>
              <w:spacing w:before="100" w:beforeAutospacing="1" w:after="188"/>
              <w:rPr>
                <w:rFonts w:eastAsia="Times New Roman" w:cs="Times New Roman"/>
                <w:color w:val="444444"/>
              </w:rPr>
            </w:pPr>
          </w:p>
        </w:tc>
        <w:tc>
          <w:tcPr>
            <w:tcW w:w="4050" w:type="dxa"/>
          </w:tcPr>
          <w:p w:rsidR="00D45297" w:rsidRDefault="00D45297" w:rsidP="00D45297">
            <w:pPr>
              <w:spacing w:before="100" w:beforeAutospacing="1" w:after="188"/>
              <w:rPr>
                <w:rFonts w:eastAsia="Times New Roman" w:cs="Times New Roman"/>
                <w:color w:val="444444"/>
              </w:rPr>
            </w:pPr>
          </w:p>
        </w:tc>
      </w:tr>
    </w:tbl>
    <w:p w:rsidR="00D45297" w:rsidRPr="00D45297" w:rsidRDefault="00D45297" w:rsidP="001954FF">
      <w:pPr>
        <w:numPr>
          <w:ilvl w:val="0"/>
          <w:numId w:val="1"/>
        </w:numPr>
        <w:shd w:val="clear" w:color="auto" w:fill="FFFFFF"/>
        <w:spacing w:before="480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Why did the communication system break down hours after Hurricane Katrina?</w:t>
      </w:r>
    </w:p>
    <w:p w:rsidR="00D45297" w:rsidRPr="00D45297" w:rsidRDefault="00D45297" w:rsidP="00D45297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What was the purpose of the Hurricane Pam exercise? Why was it unsuccessful?</w:t>
      </w:r>
    </w:p>
    <w:p w:rsidR="00D45297" w:rsidRPr="00D45297" w:rsidRDefault="00D45297" w:rsidP="00D45297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Why did many people remain in New Orleans after there was an evacuation order?</w:t>
      </w:r>
    </w:p>
    <w:p w:rsidR="00D45297" w:rsidRPr="00D45297" w:rsidRDefault="00D45297" w:rsidP="00D45297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What problems existed for the people that were trapped in the city?</w:t>
      </w:r>
      <w:r w:rsidR="001954FF">
        <w:rPr>
          <w:rFonts w:eastAsia="Times New Roman" w:cs="Times New Roman"/>
          <w:color w:val="444444"/>
        </w:rPr>
        <w:br/>
      </w:r>
    </w:p>
    <w:p w:rsidR="00D45297" w:rsidRPr="00D45297" w:rsidRDefault="00D45297" w:rsidP="00D45297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Why has there been criticism of President George W. Bush's initial response to Katrina?</w:t>
      </w:r>
    </w:p>
    <w:p w:rsidR="00D45297" w:rsidRPr="00D45297" w:rsidRDefault="00D45297" w:rsidP="00D45297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What hazards were posed by the floodwaters?</w:t>
      </w:r>
      <w:r w:rsidR="001954FF">
        <w:rPr>
          <w:rFonts w:eastAsia="Times New Roman" w:cs="Times New Roman"/>
          <w:color w:val="444444"/>
        </w:rPr>
        <w:br/>
      </w:r>
    </w:p>
    <w:p w:rsidR="00D45297" w:rsidRPr="00D45297" w:rsidRDefault="00D45297" w:rsidP="00D45297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  <w:rPr>
          <w:rFonts w:eastAsia="Times New Roman" w:cs="Times New Roman"/>
          <w:color w:val="444444"/>
        </w:rPr>
      </w:pPr>
      <w:r w:rsidRPr="00D45297">
        <w:rPr>
          <w:rFonts w:eastAsia="Times New Roman" w:cs="Times New Roman"/>
          <w:color w:val="444444"/>
        </w:rPr>
        <w:t>What were the criticisms of FEMA?</w:t>
      </w:r>
      <w:r w:rsidR="001954FF">
        <w:rPr>
          <w:rFonts w:eastAsia="Times New Roman" w:cs="Times New Roman"/>
          <w:color w:val="444444"/>
        </w:rPr>
        <w:br/>
      </w:r>
    </w:p>
    <w:p w:rsidR="00D959F7" w:rsidRPr="00D45297" w:rsidRDefault="00D45297" w:rsidP="001954FF">
      <w:pPr>
        <w:numPr>
          <w:ilvl w:val="0"/>
          <w:numId w:val="1"/>
        </w:numPr>
        <w:shd w:val="clear" w:color="auto" w:fill="FFFFFF"/>
        <w:spacing w:before="100" w:beforeAutospacing="1" w:after="480" w:line="240" w:lineRule="auto"/>
      </w:pPr>
      <w:r w:rsidRPr="00D45297">
        <w:rPr>
          <w:rFonts w:eastAsia="Times New Roman" w:cs="Times New Roman"/>
          <w:color w:val="444444"/>
        </w:rPr>
        <w:t>What lessons do you think were learned as a result of Hurricane Katrina?</w:t>
      </w:r>
    </w:p>
    <w:sectPr w:rsidR="00D959F7" w:rsidRPr="00D45297" w:rsidSect="0090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2B1"/>
    <w:multiLevelType w:val="multilevel"/>
    <w:tmpl w:val="1732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5297"/>
    <w:rsid w:val="00185A59"/>
    <w:rsid w:val="001954FF"/>
    <w:rsid w:val="008D27A6"/>
    <w:rsid w:val="00902BFC"/>
    <w:rsid w:val="00D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297"/>
    <w:pPr>
      <w:ind w:left="720"/>
      <w:contextualSpacing/>
    </w:pPr>
  </w:style>
  <w:style w:type="table" w:styleId="TableGrid">
    <w:name w:val="Table Grid"/>
    <w:basedOn w:val="TableNormal"/>
    <w:uiPriority w:val="59"/>
    <w:rsid w:val="00D4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pages/frontline/storm/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2012-09-18T19:25:00Z</dcterms:created>
  <dcterms:modified xsi:type="dcterms:W3CDTF">2012-09-18T19:39:00Z</dcterms:modified>
</cp:coreProperties>
</file>